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B375" w14:textId="77777777" w:rsidR="00461DB8" w:rsidRDefault="004551DA" w:rsidP="007548A8">
      <w:pPr>
        <w:pStyle w:val="Textkrper"/>
        <w:spacing w:line="288" w:lineRule="auto"/>
        <w:jc w:val="center"/>
      </w:pPr>
      <w:r>
        <w:rPr>
          <w:noProof/>
        </w:rPr>
        <w:pict w14:anchorId="092FD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Banner_GV-Wahl_2023" style="width:371.25pt;height:102pt;visibility:visible">
            <v:imagedata r:id="rId5" o:title="Banner_GV-Wahl_2023"/>
          </v:shape>
        </w:pict>
      </w:r>
    </w:p>
    <w:p w14:paraId="606969A4" w14:textId="77777777" w:rsidR="00461DB8" w:rsidRPr="00B0482D" w:rsidRDefault="00461DB8" w:rsidP="007548A8">
      <w:pPr>
        <w:pStyle w:val="Textkrper"/>
        <w:spacing w:line="288" w:lineRule="auto"/>
        <w:jc w:val="center"/>
        <w:rPr>
          <w:sz w:val="32"/>
          <w:szCs w:val="28"/>
        </w:rPr>
      </w:pPr>
    </w:p>
    <w:p w14:paraId="4706A620" w14:textId="77777777" w:rsidR="007548A8" w:rsidRPr="00B0482D" w:rsidRDefault="007548A8" w:rsidP="00B0482D">
      <w:pPr>
        <w:pStyle w:val="Textkrper"/>
        <w:spacing w:line="360" w:lineRule="auto"/>
        <w:jc w:val="center"/>
        <w:rPr>
          <w:sz w:val="32"/>
          <w:szCs w:val="28"/>
        </w:rPr>
      </w:pPr>
      <w:r w:rsidRPr="00B0482D">
        <w:rPr>
          <w:sz w:val="32"/>
          <w:szCs w:val="28"/>
        </w:rPr>
        <w:t>Wählen, aber richtig</w:t>
      </w:r>
    </w:p>
    <w:p w14:paraId="651FE287" w14:textId="5E926F4B" w:rsidR="007548A8" w:rsidRDefault="007548A8" w:rsidP="00B0482D">
      <w:pPr>
        <w:pStyle w:val="Textkrper"/>
        <w:spacing w:line="360" w:lineRule="auto"/>
        <w:jc w:val="center"/>
        <w:rPr>
          <w:b w:val="0"/>
          <w:sz w:val="24"/>
        </w:rPr>
      </w:pPr>
      <w:r>
        <w:rPr>
          <w:b w:val="0"/>
          <w:sz w:val="24"/>
        </w:rPr>
        <w:t>Unterrichtsentwurf zum Thema „Wahlen“ für die Oberstufe (AHS/BHS)</w:t>
      </w:r>
    </w:p>
    <w:p w14:paraId="3D444C6B" w14:textId="77777777" w:rsidR="00D35536" w:rsidRDefault="00D35536" w:rsidP="00D35536">
      <w:pPr>
        <w:pStyle w:val="Textkrper"/>
        <w:jc w:val="center"/>
        <w:rPr>
          <w:b w:val="0"/>
          <w:sz w:val="24"/>
        </w:rPr>
      </w:pPr>
      <w:r>
        <w:rPr>
          <w:b w:val="0"/>
          <w:sz w:val="24"/>
        </w:rPr>
        <w:t xml:space="preserve">Erarbeitet von </w:t>
      </w:r>
      <w:r>
        <w:t xml:space="preserve"> </w:t>
      </w:r>
      <w:r>
        <w:rPr>
          <w:b w:val="0"/>
          <w:sz w:val="24"/>
        </w:rPr>
        <w:t>Harald Baumgartner und Heike Wolf</w:t>
      </w:r>
    </w:p>
    <w:p w14:paraId="00347A25" w14:textId="273EB3C3" w:rsidR="00D35536" w:rsidRDefault="004551DA" w:rsidP="00D35536">
      <w:pPr>
        <w:pStyle w:val="Textkrper"/>
        <w:jc w:val="center"/>
        <w:rPr>
          <w:b w:val="0"/>
          <w:sz w:val="24"/>
        </w:rPr>
      </w:pPr>
      <w:r>
        <w:rPr>
          <w:b w:val="0"/>
          <w:sz w:val="24"/>
        </w:rPr>
        <w:t>Überarbeitung</w:t>
      </w:r>
      <w:r w:rsidR="00D35536">
        <w:rPr>
          <w:b w:val="0"/>
          <w:sz w:val="24"/>
        </w:rPr>
        <w:t xml:space="preserve"> von Karl Schiefermair (2011) und Gerd Hülser</w:t>
      </w:r>
      <w:r>
        <w:rPr>
          <w:b w:val="0"/>
          <w:sz w:val="24"/>
        </w:rPr>
        <w:t xml:space="preserve"> (2023)</w:t>
      </w:r>
    </w:p>
    <w:p w14:paraId="32C48788" w14:textId="77777777" w:rsidR="00D35536" w:rsidRDefault="00D35536" w:rsidP="00B0482D">
      <w:pPr>
        <w:pStyle w:val="Textkrper"/>
        <w:spacing w:line="360" w:lineRule="auto"/>
        <w:jc w:val="center"/>
        <w:rPr>
          <w:b w:val="0"/>
          <w:sz w:val="24"/>
        </w:rPr>
      </w:pPr>
    </w:p>
    <w:p w14:paraId="13424B22" w14:textId="77777777" w:rsidR="007548A8" w:rsidRDefault="007548A8" w:rsidP="007548A8">
      <w:pPr>
        <w:spacing w:line="288" w:lineRule="auto"/>
      </w:pPr>
    </w:p>
    <w:p w14:paraId="71491504" w14:textId="77777777" w:rsidR="007548A8" w:rsidRDefault="007548A8" w:rsidP="007548A8">
      <w:pPr>
        <w:spacing w:line="288" w:lineRule="auto"/>
        <w:rPr>
          <w:b/>
          <w:u w:val="single"/>
        </w:rPr>
      </w:pPr>
      <w:r>
        <w:rPr>
          <w:b/>
          <w:u w:val="single"/>
        </w:rPr>
        <w:t>Vorüberlegungen:</w:t>
      </w:r>
    </w:p>
    <w:p w14:paraId="1BB8271A" w14:textId="77777777" w:rsidR="007548A8" w:rsidRDefault="007548A8" w:rsidP="007548A8">
      <w:pPr>
        <w:spacing w:line="288" w:lineRule="auto"/>
      </w:pPr>
    </w:p>
    <w:p w14:paraId="02C0D29C" w14:textId="77777777" w:rsidR="007548A8" w:rsidRDefault="007548A8" w:rsidP="007548A8">
      <w:pPr>
        <w:spacing w:line="288" w:lineRule="auto"/>
      </w:pPr>
      <w:r>
        <w:tab/>
        <w:t>1h</w:t>
      </w:r>
      <w:r>
        <w:tab/>
        <w:t xml:space="preserve">Struktur und Aufbau der </w:t>
      </w:r>
      <w:proofErr w:type="spellStart"/>
      <w:r>
        <w:t>Evang</w:t>
      </w:r>
      <w:proofErr w:type="spellEnd"/>
      <w:r>
        <w:t>. Kirche in Österreich aufzeigen,</w:t>
      </w:r>
    </w:p>
    <w:p w14:paraId="3A5C6D0F" w14:textId="77777777" w:rsidR="007548A8" w:rsidRDefault="007548A8" w:rsidP="007548A8">
      <w:pPr>
        <w:spacing w:line="288" w:lineRule="auto"/>
      </w:pPr>
      <w:r>
        <w:tab/>
      </w:r>
      <w:r>
        <w:tab/>
        <w:t>besonders die demokratische Wahl</w:t>
      </w:r>
    </w:p>
    <w:p w14:paraId="06D0AFBF" w14:textId="77777777" w:rsidR="007548A8" w:rsidRDefault="007548A8" w:rsidP="007548A8">
      <w:pPr>
        <w:spacing w:line="288" w:lineRule="auto"/>
      </w:pPr>
      <w:r>
        <w:tab/>
        <w:t>2h</w:t>
      </w:r>
      <w:r>
        <w:tab/>
      </w:r>
      <w:r w:rsidRPr="00CC2E85">
        <w:t>Umsetzung des Erfahrenen der vergangenen Stunde auf eine Gemeinde</w:t>
      </w:r>
    </w:p>
    <w:p w14:paraId="0EF2EDF5" w14:textId="77777777" w:rsidR="007548A8" w:rsidRDefault="007548A8" w:rsidP="007548A8">
      <w:pPr>
        <w:spacing w:line="288" w:lineRule="auto"/>
      </w:pPr>
      <w:r>
        <w:tab/>
        <w:t>3h</w:t>
      </w:r>
      <w:r>
        <w:tab/>
        <w:t>Feedbackstunde nach erfolgter Wahl</w:t>
      </w:r>
    </w:p>
    <w:p w14:paraId="189F92FE" w14:textId="77777777" w:rsidR="007548A8" w:rsidRDefault="007548A8" w:rsidP="007548A8">
      <w:pPr>
        <w:spacing w:line="288" w:lineRule="auto"/>
      </w:pPr>
    </w:p>
    <w:p w14:paraId="3CD6DC96" w14:textId="77777777" w:rsidR="007548A8" w:rsidRDefault="007548A8" w:rsidP="00B0482D">
      <w:pPr>
        <w:spacing w:line="288" w:lineRule="auto"/>
        <w:jc w:val="both"/>
      </w:pPr>
      <w:r>
        <w:t xml:space="preserve">Zwei der drei Stunden sind direkt auf die Unterrichtszeit vor den Wahlen ausgerichtet. Eine dritte Stunde kann dann sein, wenn ein neu gewähltes Presbyterium schon einmal getagt hat. Dann wäre es wünschenswert, </w:t>
      </w:r>
      <w:proofErr w:type="spellStart"/>
      <w:r>
        <w:t>eine</w:t>
      </w:r>
      <w:r w:rsidR="001D69A9">
        <w:t>:</w:t>
      </w:r>
      <w:r>
        <w:t>n</w:t>
      </w:r>
      <w:proofErr w:type="spellEnd"/>
      <w:r>
        <w:t xml:space="preserve"> </w:t>
      </w:r>
      <w:proofErr w:type="spellStart"/>
      <w:r>
        <w:t>Presbyter</w:t>
      </w:r>
      <w:r w:rsidR="001D69A9">
        <w:t>:i</w:t>
      </w:r>
      <w:r>
        <w:t>n</w:t>
      </w:r>
      <w:proofErr w:type="spellEnd"/>
      <w:r>
        <w:t xml:space="preserve"> einzuladen, um den persönlichen Kontakt herzustellen und damit  die Theorie in die Praxis übergehen zu lassen. Genauso kann es „wahlanregend“ sein, aus dem „alten Presbyterium“ </w:t>
      </w:r>
      <w:proofErr w:type="spellStart"/>
      <w:r>
        <w:t>eine</w:t>
      </w:r>
      <w:r w:rsidR="001D69A9">
        <w:t>:</w:t>
      </w:r>
      <w:r>
        <w:t>n</w:t>
      </w:r>
      <w:proofErr w:type="spellEnd"/>
      <w:r>
        <w:t xml:space="preserve"> </w:t>
      </w:r>
      <w:proofErr w:type="spellStart"/>
      <w:r>
        <w:t>Vertreter</w:t>
      </w:r>
      <w:r w:rsidR="001D69A9">
        <w:t>:i</w:t>
      </w:r>
      <w:r>
        <w:t>n</w:t>
      </w:r>
      <w:proofErr w:type="spellEnd"/>
      <w:r>
        <w:t xml:space="preserve"> einzuladen, um über Aufgaben und Erfahrungen zu sprechen.</w:t>
      </w:r>
    </w:p>
    <w:p w14:paraId="19D936D1" w14:textId="77777777" w:rsidR="007548A8" w:rsidRDefault="007548A8" w:rsidP="007548A8">
      <w:pPr>
        <w:spacing w:line="288" w:lineRule="auto"/>
      </w:pPr>
    </w:p>
    <w:p w14:paraId="3D18BEFA" w14:textId="77777777" w:rsidR="007548A8" w:rsidRDefault="007548A8" w:rsidP="007548A8">
      <w:pPr>
        <w:spacing w:line="288" w:lineRule="auto"/>
        <w:rPr>
          <w:b/>
          <w:u w:val="single"/>
        </w:rPr>
      </w:pPr>
      <w:r>
        <w:rPr>
          <w:b/>
          <w:u w:val="single"/>
        </w:rPr>
        <w:t>Ziele:</w:t>
      </w:r>
    </w:p>
    <w:p w14:paraId="7963487F" w14:textId="77777777" w:rsidR="00B0482D" w:rsidRDefault="00B0482D" w:rsidP="007548A8">
      <w:pPr>
        <w:spacing w:line="288" w:lineRule="auto"/>
        <w:rPr>
          <w:b/>
          <w:u w:val="single"/>
        </w:rPr>
      </w:pPr>
    </w:p>
    <w:p w14:paraId="70E11B82" w14:textId="4DF96D14" w:rsidR="007548A8" w:rsidRDefault="007548A8" w:rsidP="00EC2679">
      <w:pPr>
        <w:pStyle w:val="Textkrper-Zeileneinzug"/>
        <w:numPr>
          <w:ilvl w:val="0"/>
          <w:numId w:val="2"/>
        </w:numPr>
        <w:spacing w:line="288" w:lineRule="auto"/>
        <w:jc w:val="both"/>
      </w:pPr>
      <w:proofErr w:type="spellStart"/>
      <w:r>
        <w:t>Schüler</w:t>
      </w:r>
      <w:r w:rsidR="00D35536">
        <w:t>:i</w:t>
      </w:r>
      <w:r>
        <w:t>nnen</w:t>
      </w:r>
      <w:proofErr w:type="spellEnd"/>
      <w:r>
        <w:t xml:space="preserve"> sollen in dieser Zeit die demokratischen Strukturen ihrer Kirche erfassen und das Instrumentarium Wahlen schätzen lernen.</w:t>
      </w:r>
    </w:p>
    <w:p w14:paraId="06E92F4F" w14:textId="77777777" w:rsidR="00B0482D" w:rsidRDefault="00B0482D" w:rsidP="00EC2679">
      <w:pPr>
        <w:pStyle w:val="Textkrper-Zeileneinzug"/>
        <w:spacing w:line="288" w:lineRule="auto"/>
        <w:ind w:left="1068" w:firstLine="0"/>
        <w:jc w:val="both"/>
      </w:pPr>
    </w:p>
    <w:p w14:paraId="3AC89E86" w14:textId="4A715A29" w:rsidR="007548A8" w:rsidRDefault="007548A8" w:rsidP="00EC2679">
      <w:pPr>
        <w:pStyle w:val="Textkrper-Zeileneinzug"/>
        <w:numPr>
          <w:ilvl w:val="0"/>
          <w:numId w:val="2"/>
        </w:numPr>
        <w:spacing w:line="288" w:lineRule="auto"/>
        <w:jc w:val="both"/>
      </w:pPr>
      <w:r>
        <w:t xml:space="preserve">Sie sollen die Chance erkennen, </w:t>
      </w:r>
      <w:r w:rsidR="00EC2679">
        <w:t xml:space="preserve">die </w:t>
      </w:r>
      <w:r>
        <w:t>Gemeinde mitzugestalten</w:t>
      </w:r>
      <w:r w:rsidR="00EC2679">
        <w:t>,</w:t>
      </w:r>
      <w:r>
        <w:t xml:space="preserve"> durch</w:t>
      </w:r>
      <w:r w:rsidR="00EC2679">
        <w:t xml:space="preserve"> die</w:t>
      </w:r>
      <w:r>
        <w:t xml:space="preserve"> Auswahl von </w:t>
      </w:r>
      <w:r w:rsidR="00EC2679">
        <w:t>kandidierenden Personen</w:t>
      </w:r>
      <w:r>
        <w:t>, die geeignet erscheinen, auch die Interessen und Belange von Jugendlichen zu vertreten.</w:t>
      </w:r>
    </w:p>
    <w:p w14:paraId="3D7656B1" w14:textId="77777777" w:rsidR="00B0482D" w:rsidRDefault="00B0482D" w:rsidP="00B0482D">
      <w:pPr>
        <w:pStyle w:val="Textkrper-Zeileneinzug"/>
        <w:spacing w:line="288" w:lineRule="auto"/>
        <w:ind w:left="1068" w:firstLine="0"/>
      </w:pPr>
    </w:p>
    <w:p w14:paraId="7FE8A03C" w14:textId="77777777" w:rsidR="007548A8" w:rsidRDefault="007548A8" w:rsidP="007548A8">
      <w:pPr>
        <w:pStyle w:val="Textkrper-Zeileneinzug"/>
        <w:numPr>
          <w:ilvl w:val="0"/>
          <w:numId w:val="2"/>
        </w:numPr>
        <w:spacing w:line="288" w:lineRule="auto"/>
      </w:pPr>
      <w:r>
        <w:t>Dabei sollen sie aufgrund ihrer eigenen Entscheidung und durch persönliches Abwägen in ihrer Gemeinde aktiv vom Wahlrecht Gebrauch machen.</w:t>
      </w:r>
    </w:p>
    <w:p w14:paraId="1A581922" w14:textId="77777777" w:rsidR="00B0482D" w:rsidRDefault="00B0482D" w:rsidP="00B0482D">
      <w:pPr>
        <w:pStyle w:val="Textkrper-Zeileneinzug"/>
        <w:spacing w:line="288" w:lineRule="auto"/>
        <w:ind w:left="1068" w:firstLine="0"/>
      </w:pPr>
    </w:p>
    <w:p w14:paraId="40C8E03A" w14:textId="2065B642" w:rsidR="007548A8" w:rsidRDefault="007548A8" w:rsidP="00EC2679">
      <w:pPr>
        <w:pStyle w:val="Textkrper-Zeileneinzug"/>
        <w:numPr>
          <w:ilvl w:val="0"/>
          <w:numId w:val="2"/>
        </w:numPr>
        <w:spacing w:line="288" w:lineRule="auto"/>
        <w:jc w:val="both"/>
      </w:pPr>
      <w:proofErr w:type="spellStart"/>
      <w:r>
        <w:t>Schüler</w:t>
      </w:r>
      <w:r w:rsidR="00EC2679">
        <w:t>:i</w:t>
      </w:r>
      <w:r>
        <w:t>nnen</w:t>
      </w:r>
      <w:proofErr w:type="spellEnd"/>
      <w:r>
        <w:t xml:space="preserve"> sollen die Möglichkeit haben, nach einer Konsolidierungsphase </w:t>
      </w:r>
      <w:proofErr w:type="spellStart"/>
      <w:r>
        <w:t>eine</w:t>
      </w:r>
      <w:r w:rsidR="001D69A9">
        <w:t>:</w:t>
      </w:r>
      <w:r>
        <w:t>n</w:t>
      </w:r>
      <w:proofErr w:type="spellEnd"/>
      <w:r>
        <w:t xml:space="preserve"> neu </w:t>
      </w:r>
      <w:proofErr w:type="spellStart"/>
      <w:r>
        <w:t>gewählte</w:t>
      </w:r>
      <w:r w:rsidR="001D69A9">
        <w:t>:</w:t>
      </w:r>
      <w:r>
        <w:t>n</w:t>
      </w:r>
      <w:proofErr w:type="spellEnd"/>
      <w:r>
        <w:t xml:space="preserve"> </w:t>
      </w:r>
      <w:proofErr w:type="spellStart"/>
      <w:r>
        <w:t>Presbyter</w:t>
      </w:r>
      <w:r w:rsidR="001D69A9">
        <w:t>:i</w:t>
      </w:r>
      <w:r>
        <w:t>n</w:t>
      </w:r>
      <w:proofErr w:type="spellEnd"/>
      <w:r>
        <w:t>/</w:t>
      </w:r>
      <w:proofErr w:type="spellStart"/>
      <w:r>
        <w:t>Jugendpresbyter</w:t>
      </w:r>
      <w:r w:rsidR="001D69A9">
        <w:t>:i</w:t>
      </w:r>
      <w:r>
        <w:t>n</w:t>
      </w:r>
      <w:proofErr w:type="spellEnd"/>
      <w:r>
        <w:t xml:space="preserve"> zu seinen/ ihren Plänen und Aufgaben zu befragen oder alternativ – wie o.a. – wahlanregend vor der Wahl einzuladen.</w:t>
      </w:r>
    </w:p>
    <w:p w14:paraId="754EF7B8" w14:textId="77777777" w:rsidR="007548A8" w:rsidRDefault="007548A8" w:rsidP="007548A8">
      <w:pPr>
        <w:pStyle w:val="Textkrper-Zeileneinzug"/>
        <w:spacing w:line="288" w:lineRule="auto"/>
      </w:pPr>
    </w:p>
    <w:p w14:paraId="71824833" w14:textId="77777777" w:rsidR="00B0482D" w:rsidRDefault="00B0482D" w:rsidP="007548A8">
      <w:pPr>
        <w:pStyle w:val="Textkrper-Zeileneinzug"/>
        <w:spacing w:line="288" w:lineRule="auto"/>
      </w:pPr>
    </w:p>
    <w:p w14:paraId="0D2DF5CF" w14:textId="77777777" w:rsidR="00B0482D" w:rsidRDefault="00B0482D" w:rsidP="007548A8">
      <w:pPr>
        <w:pStyle w:val="Textkrper-Zeileneinzug"/>
        <w:spacing w:line="288" w:lineRule="auto"/>
      </w:pPr>
    </w:p>
    <w:p w14:paraId="373BCAFC" w14:textId="77777777" w:rsidR="007548A8" w:rsidRDefault="007548A8" w:rsidP="007548A8">
      <w:pPr>
        <w:pStyle w:val="Textkrper-Zeileneinzug"/>
        <w:spacing w:line="288" w:lineRule="auto"/>
        <w:rPr>
          <w:b/>
        </w:rPr>
      </w:pPr>
      <w:r>
        <w:rPr>
          <w:b/>
        </w:rPr>
        <w:t>1. Stunde – „Konzeptstunde“</w:t>
      </w:r>
    </w:p>
    <w:p w14:paraId="0BE6F5A6" w14:textId="77777777" w:rsidR="007548A8" w:rsidRDefault="007548A8" w:rsidP="007548A8">
      <w:pPr>
        <w:pStyle w:val="Textkrper-Zeileneinzug"/>
        <w:spacing w:line="288" w:lineRule="auto"/>
        <w:ind w:left="0" w:firstLine="0"/>
      </w:pPr>
    </w:p>
    <w:p w14:paraId="366A9B73" w14:textId="77777777" w:rsidR="007548A8" w:rsidRDefault="007548A8" w:rsidP="007548A8">
      <w:pPr>
        <w:pStyle w:val="Textkrper-Zeileneinzug"/>
        <w:numPr>
          <w:ilvl w:val="0"/>
          <w:numId w:val="9"/>
        </w:numPr>
        <w:spacing w:line="288" w:lineRule="auto"/>
      </w:pPr>
      <w:r>
        <w:t>Einstieg  (ca. 5 min). Was heißt wählen, was heißt delegieren?</w:t>
      </w:r>
    </w:p>
    <w:p w14:paraId="32DA62D2" w14:textId="77777777" w:rsidR="007548A8" w:rsidRDefault="007548A8" w:rsidP="007548A8">
      <w:pPr>
        <w:pStyle w:val="Textkrper-Zeileneinzug"/>
        <w:numPr>
          <w:ilvl w:val="0"/>
          <w:numId w:val="9"/>
        </w:numPr>
        <w:spacing w:line="288" w:lineRule="auto"/>
      </w:pPr>
      <w:r>
        <w:t xml:space="preserve">Lehrervortrag (15 min) . Mittels der Overheadfolie „Struktur der evangelischen Kirche“ und Informationen </w:t>
      </w:r>
      <w:r w:rsidR="00932659">
        <w:t xml:space="preserve">von der </w:t>
      </w:r>
      <w:r w:rsidR="00B0482D">
        <w:t>H</w:t>
      </w:r>
      <w:r w:rsidR="00932659">
        <w:t>omepage:</w:t>
      </w:r>
      <w:r w:rsidR="00932659">
        <w:rPr>
          <w:color w:val="FF0000"/>
        </w:rPr>
        <w:t xml:space="preserve"> www.evang.at</w:t>
      </w:r>
      <w:r>
        <w:t xml:space="preserve"> gibt die Lehrkraft eine kurze Einführung über die evangelische Kirche in Österreich. Wie funktioniert sie? Was ist ihr demokratisches Prinzip? </w:t>
      </w:r>
    </w:p>
    <w:p w14:paraId="7F0DD62C" w14:textId="77777777" w:rsidR="007548A8" w:rsidRDefault="007548A8" w:rsidP="007548A8">
      <w:pPr>
        <w:pStyle w:val="Textkrper-Zeileneinzug"/>
        <w:numPr>
          <w:ilvl w:val="0"/>
          <w:numId w:val="9"/>
        </w:numPr>
        <w:spacing w:line="288" w:lineRule="auto"/>
      </w:pPr>
      <w:r>
        <w:t>Arbeitsauftrag: Farbige Pfeile einzeichnen, wer, wohin? Erklärungen</w:t>
      </w:r>
      <w:r w:rsidR="00B0482D">
        <w:t>.</w:t>
      </w:r>
      <w:r>
        <w:t xml:space="preserve"> (ca. 25 min)</w:t>
      </w:r>
    </w:p>
    <w:p w14:paraId="50DE458D" w14:textId="77777777" w:rsidR="007548A8" w:rsidRDefault="007548A8" w:rsidP="007548A8">
      <w:pPr>
        <w:pStyle w:val="Textkrper-Zeileneinzug"/>
        <w:numPr>
          <w:ilvl w:val="0"/>
          <w:numId w:val="9"/>
        </w:numPr>
        <w:spacing w:line="288" w:lineRule="auto"/>
      </w:pPr>
      <w:r>
        <w:t>Zeit für Rückfragen</w:t>
      </w:r>
      <w:r w:rsidR="00B0482D">
        <w:t>.</w:t>
      </w:r>
      <w:r>
        <w:t xml:space="preserve"> (ca. 5 min).</w:t>
      </w:r>
    </w:p>
    <w:p w14:paraId="7A1F1DE4" w14:textId="77777777" w:rsidR="007548A8" w:rsidRDefault="007548A8" w:rsidP="007548A8">
      <w:pPr>
        <w:pStyle w:val="Textkrper-Zeileneinzug"/>
        <w:spacing w:line="288" w:lineRule="auto"/>
        <w:ind w:left="0" w:firstLine="0"/>
      </w:pPr>
    </w:p>
    <w:p w14:paraId="16CAB4B5" w14:textId="77777777" w:rsidR="007548A8" w:rsidRDefault="007548A8" w:rsidP="007548A8">
      <w:pPr>
        <w:pStyle w:val="Textkrper-Zeileneinzug"/>
        <w:spacing w:line="288" w:lineRule="auto"/>
        <w:ind w:left="1410" w:hanging="1410"/>
        <w:rPr>
          <w:b/>
        </w:rPr>
      </w:pPr>
      <w:r>
        <w:rPr>
          <w:b/>
        </w:rPr>
        <w:t>2. Stunde – Umsetzung des Erfahrenen der vergangenen Stunde auf eine Gemeinde</w:t>
      </w:r>
    </w:p>
    <w:p w14:paraId="79834769" w14:textId="77777777" w:rsidR="007548A8" w:rsidRDefault="007548A8" w:rsidP="007548A8">
      <w:pPr>
        <w:pStyle w:val="Textkrper-Zeileneinzug"/>
        <w:spacing w:line="288" w:lineRule="auto"/>
        <w:ind w:left="0" w:firstLine="0"/>
      </w:pPr>
    </w:p>
    <w:p w14:paraId="3C57882C" w14:textId="77777777" w:rsidR="007548A8" w:rsidRDefault="007548A8" w:rsidP="007548A8">
      <w:pPr>
        <w:pStyle w:val="Textkrper-Zeileneinzug"/>
        <w:numPr>
          <w:ilvl w:val="0"/>
          <w:numId w:val="3"/>
        </w:numPr>
        <w:spacing w:line="288" w:lineRule="auto"/>
      </w:pPr>
      <w:r>
        <w:t>Einstieg (ca. 5 min): Umsetzung des Erfahrenen der vergangenen Stunde auf eine Gemeinde. Meine Kirchengemeinde, was kenne ich, wen kenne ich? Kurzer Erfahrungsaustausch.</w:t>
      </w:r>
    </w:p>
    <w:p w14:paraId="050FD1BC" w14:textId="77777777" w:rsidR="007548A8" w:rsidRDefault="007548A8" w:rsidP="007548A8">
      <w:pPr>
        <w:pStyle w:val="Textkrper-Zeileneinzug"/>
        <w:numPr>
          <w:ilvl w:val="0"/>
          <w:numId w:val="3"/>
        </w:numPr>
        <w:spacing w:line="288" w:lineRule="auto"/>
      </w:pPr>
      <w:r>
        <w:t xml:space="preserve">Welche besonderen Aufgaben gibt es? ( </w:t>
      </w:r>
      <w:proofErr w:type="spellStart"/>
      <w:r>
        <w:t>Kurator</w:t>
      </w:r>
      <w:r w:rsidR="001D69A9">
        <w:t>:i</w:t>
      </w:r>
      <w:r>
        <w:t>n</w:t>
      </w:r>
      <w:proofErr w:type="spellEnd"/>
      <w:r>
        <w:t xml:space="preserve">, </w:t>
      </w:r>
      <w:proofErr w:type="spellStart"/>
      <w:r>
        <w:t>Schatzmeister</w:t>
      </w:r>
      <w:r w:rsidR="001D69A9">
        <w:t>:i</w:t>
      </w:r>
      <w:r>
        <w:t>n</w:t>
      </w:r>
      <w:proofErr w:type="spellEnd"/>
      <w:r>
        <w:t xml:space="preserve">, </w:t>
      </w:r>
      <w:proofErr w:type="spellStart"/>
      <w:r>
        <w:t>Jugendpresbyter</w:t>
      </w:r>
      <w:r w:rsidR="001D69A9">
        <w:t>:i</w:t>
      </w:r>
      <w:r>
        <w:t>n</w:t>
      </w:r>
      <w:proofErr w:type="spellEnd"/>
      <w:r>
        <w:t>) (ca. 10 min).</w:t>
      </w:r>
    </w:p>
    <w:p w14:paraId="4AEDD34B" w14:textId="77777777" w:rsidR="007548A8" w:rsidRDefault="007548A8" w:rsidP="007548A8">
      <w:pPr>
        <w:pStyle w:val="Textkrper-Zeileneinzug"/>
        <w:numPr>
          <w:ilvl w:val="0"/>
          <w:numId w:val="3"/>
        </w:numPr>
        <w:spacing w:line="288" w:lineRule="auto"/>
      </w:pPr>
      <w:r>
        <w:t>Arbeitsauftrag (ca. 10 min) in Gruppen oder im L</w:t>
      </w:r>
      <w:r w:rsidR="001D69A9">
        <w:t>-</w:t>
      </w:r>
      <w:r>
        <w:t xml:space="preserve">S-Gespräch: Anhand einer Gemeinde noch mehr Strukturen und Besonderheiten entdecken und benennen. </w:t>
      </w:r>
    </w:p>
    <w:p w14:paraId="20CFAE5A" w14:textId="77777777" w:rsidR="007548A8" w:rsidRDefault="007548A8" w:rsidP="007548A8">
      <w:pPr>
        <w:pStyle w:val="Textkrper-Zeileneinzug"/>
        <w:numPr>
          <w:ilvl w:val="0"/>
          <w:numId w:val="3"/>
        </w:numPr>
        <w:spacing w:line="288" w:lineRule="auto"/>
      </w:pPr>
      <w:r>
        <w:t>Recherche im Internet (in Kleingruppen) auf verschiedenen Homepages: Welche Strukturen und Besonderheiten sind in den Gemeinden noch zu erkennen? Kontrastiert das zu den Strukturen in eurer eigenen Pfarrgemeinde? (ca. 15 min)</w:t>
      </w:r>
    </w:p>
    <w:p w14:paraId="5A607ED2" w14:textId="77777777" w:rsidR="007548A8" w:rsidRDefault="007548A8" w:rsidP="007548A8">
      <w:pPr>
        <w:pStyle w:val="Textkrper-Zeileneinzug"/>
        <w:numPr>
          <w:ilvl w:val="0"/>
          <w:numId w:val="3"/>
        </w:numPr>
        <w:spacing w:line="288" w:lineRule="auto"/>
      </w:pPr>
      <w:r>
        <w:t>Sammeln der Ergebnisse und gemeinsames Übertragen der Erkenntnisse auf die Gemeindestruktur (Kopiervorlage mit Ergänzungsmöglichkeiten) (ca. 10 min).</w:t>
      </w:r>
    </w:p>
    <w:p w14:paraId="42EE2D1C" w14:textId="77777777" w:rsidR="007548A8" w:rsidRDefault="007548A8" w:rsidP="007548A8">
      <w:pPr>
        <w:pStyle w:val="Textkrper-Zeileneinzug"/>
        <w:spacing w:line="288" w:lineRule="auto"/>
      </w:pPr>
    </w:p>
    <w:p w14:paraId="46455773" w14:textId="77777777" w:rsidR="007548A8" w:rsidRDefault="007548A8" w:rsidP="007548A8">
      <w:pPr>
        <w:pStyle w:val="Textkrper-Zeileneinzug"/>
        <w:spacing w:line="288" w:lineRule="auto"/>
        <w:rPr>
          <w:b/>
        </w:rPr>
      </w:pPr>
      <w:r>
        <w:rPr>
          <w:b/>
        </w:rPr>
        <w:t>3. Stunde – Feedback nach erfolgter Wahl</w:t>
      </w:r>
    </w:p>
    <w:p w14:paraId="6D38AD2B" w14:textId="77777777" w:rsidR="007548A8" w:rsidRDefault="007548A8" w:rsidP="007548A8">
      <w:pPr>
        <w:pStyle w:val="Textkrper-Zeileneinzug"/>
        <w:spacing w:line="288" w:lineRule="auto"/>
      </w:pPr>
    </w:p>
    <w:p w14:paraId="32583505" w14:textId="77777777" w:rsidR="007548A8" w:rsidRDefault="007548A8" w:rsidP="007548A8">
      <w:pPr>
        <w:pStyle w:val="Textkrper-Zeileneinzug"/>
        <w:numPr>
          <w:ilvl w:val="0"/>
          <w:numId w:val="3"/>
        </w:numPr>
        <w:spacing w:line="288" w:lineRule="auto"/>
      </w:pPr>
      <w:r>
        <w:t>Möglichkeiten:</w:t>
      </w:r>
    </w:p>
    <w:p w14:paraId="7CF6D7F4" w14:textId="77777777" w:rsidR="007548A8" w:rsidRDefault="007548A8" w:rsidP="007548A8">
      <w:pPr>
        <w:pStyle w:val="Textkrper-Zeileneinzug"/>
        <w:numPr>
          <w:ilvl w:val="1"/>
          <w:numId w:val="10"/>
        </w:numPr>
        <w:spacing w:line="288" w:lineRule="auto"/>
      </w:pPr>
      <w:r>
        <w:t xml:space="preserve">Einladung von gewählten </w:t>
      </w:r>
      <w:proofErr w:type="spellStart"/>
      <w:r>
        <w:t>Presbyter</w:t>
      </w:r>
      <w:r w:rsidR="001D69A9">
        <w:t>:inne</w:t>
      </w:r>
      <w:r>
        <w:t>n</w:t>
      </w:r>
      <w:proofErr w:type="spellEnd"/>
      <w:r>
        <w:t>/</w:t>
      </w:r>
      <w:proofErr w:type="spellStart"/>
      <w:r>
        <w:t>Gemeindevertreter</w:t>
      </w:r>
      <w:r w:rsidR="001D69A9">
        <w:t>:inne</w:t>
      </w:r>
      <w:r>
        <w:t>n</w:t>
      </w:r>
      <w:proofErr w:type="spellEnd"/>
      <w:r>
        <w:t xml:space="preserve"> in die Unterrichtsstunde</w:t>
      </w:r>
      <w:r w:rsidR="00B0482D">
        <w:t>.</w:t>
      </w:r>
    </w:p>
    <w:p w14:paraId="24C7B55C" w14:textId="77777777" w:rsidR="007548A8" w:rsidRDefault="007548A8" w:rsidP="007548A8">
      <w:pPr>
        <w:pStyle w:val="Textkrper-Zeileneinzug"/>
        <w:numPr>
          <w:ilvl w:val="1"/>
          <w:numId w:val="10"/>
        </w:numPr>
        <w:spacing w:line="288" w:lineRule="auto"/>
      </w:pPr>
      <w:r>
        <w:t>Erzählen aus der Praxis</w:t>
      </w:r>
      <w:r w:rsidR="00B0482D">
        <w:t>.</w:t>
      </w:r>
    </w:p>
    <w:p w14:paraId="1C855EDE" w14:textId="77777777" w:rsidR="007548A8" w:rsidRDefault="007548A8" w:rsidP="007548A8">
      <w:pPr>
        <w:pStyle w:val="Textkrper-Zeileneinzug"/>
        <w:numPr>
          <w:ilvl w:val="1"/>
          <w:numId w:val="10"/>
        </w:numPr>
        <w:spacing w:line="288" w:lineRule="auto"/>
      </w:pPr>
      <w:r>
        <w:t>Zur Ansicht einen nicht ausgefüllten Wahlvorschlag einer Pfarrgemeinde mitbringen (z.B. Wahlkriterien besprechen).</w:t>
      </w:r>
    </w:p>
    <w:p w14:paraId="43953953" w14:textId="77777777" w:rsidR="007548A8" w:rsidRDefault="007548A8" w:rsidP="007548A8">
      <w:pPr>
        <w:pStyle w:val="Textkrper-Zeileneinzug"/>
        <w:numPr>
          <w:ilvl w:val="1"/>
          <w:numId w:val="10"/>
        </w:numPr>
        <w:spacing w:line="288" w:lineRule="auto"/>
      </w:pPr>
      <w:r>
        <w:t>Aufgaben und Verantwortungsbereiche wiederholen</w:t>
      </w:r>
      <w:r w:rsidR="00B0482D">
        <w:t>.</w:t>
      </w:r>
    </w:p>
    <w:p w14:paraId="4EC4F45A" w14:textId="77777777" w:rsidR="007548A8" w:rsidRDefault="007548A8" w:rsidP="007548A8">
      <w:pPr>
        <w:pStyle w:val="Textkrper-Zeileneinzug"/>
        <w:numPr>
          <w:ilvl w:val="1"/>
          <w:numId w:val="10"/>
        </w:numPr>
        <w:spacing w:line="288" w:lineRule="auto"/>
      </w:pPr>
      <w:r>
        <w:t>Etc.</w:t>
      </w:r>
    </w:p>
    <w:p w14:paraId="74DEFA4F" w14:textId="77777777" w:rsidR="007548A8" w:rsidRDefault="007548A8">
      <w:pPr>
        <w:pStyle w:val="Textkrper-Zeileneinzug"/>
        <w:ind w:left="0" w:firstLine="0"/>
      </w:pPr>
    </w:p>
    <w:p w14:paraId="29358BD5" w14:textId="77777777" w:rsidR="007548A8" w:rsidRDefault="007548A8">
      <w:pPr>
        <w:pStyle w:val="Textkrper-Zeileneinzug"/>
        <w:ind w:left="0" w:firstLine="0"/>
      </w:pPr>
    </w:p>
    <w:sectPr w:rsidR="007548A8">
      <w:pgSz w:w="11907" w:h="16840" w:code="9"/>
      <w:pgMar w:top="964"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2D5"/>
    <w:multiLevelType w:val="hybridMultilevel"/>
    <w:tmpl w:val="D436D502"/>
    <w:lvl w:ilvl="0" w:tplc="9E48D04A">
      <w:start w:val="1"/>
      <w:numFmt w:val="decimal"/>
      <w:lvlText w:val="%1."/>
      <w:lvlJc w:val="left"/>
      <w:pPr>
        <w:tabs>
          <w:tab w:val="num" w:pos="720"/>
        </w:tabs>
        <w:ind w:left="720" w:hanging="360"/>
      </w:pPr>
      <w:rPr>
        <w:rFonts w:hint="default"/>
      </w:rPr>
    </w:lvl>
    <w:lvl w:ilvl="1" w:tplc="589A5EB4" w:tentative="1">
      <w:start w:val="1"/>
      <w:numFmt w:val="lowerLetter"/>
      <w:lvlText w:val="%2."/>
      <w:lvlJc w:val="left"/>
      <w:pPr>
        <w:tabs>
          <w:tab w:val="num" w:pos="1440"/>
        </w:tabs>
        <w:ind w:left="1440" w:hanging="360"/>
      </w:pPr>
    </w:lvl>
    <w:lvl w:ilvl="2" w:tplc="9C02A7B4" w:tentative="1">
      <w:start w:val="1"/>
      <w:numFmt w:val="lowerRoman"/>
      <w:lvlText w:val="%3."/>
      <w:lvlJc w:val="right"/>
      <w:pPr>
        <w:tabs>
          <w:tab w:val="num" w:pos="2160"/>
        </w:tabs>
        <w:ind w:left="2160" w:hanging="180"/>
      </w:pPr>
    </w:lvl>
    <w:lvl w:ilvl="3" w:tplc="3566D0E6" w:tentative="1">
      <w:start w:val="1"/>
      <w:numFmt w:val="decimal"/>
      <w:lvlText w:val="%4."/>
      <w:lvlJc w:val="left"/>
      <w:pPr>
        <w:tabs>
          <w:tab w:val="num" w:pos="2880"/>
        </w:tabs>
        <w:ind w:left="2880" w:hanging="360"/>
      </w:pPr>
    </w:lvl>
    <w:lvl w:ilvl="4" w:tplc="AB54523E" w:tentative="1">
      <w:start w:val="1"/>
      <w:numFmt w:val="lowerLetter"/>
      <w:lvlText w:val="%5."/>
      <w:lvlJc w:val="left"/>
      <w:pPr>
        <w:tabs>
          <w:tab w:val="num" w:pos="3600"/>
        </w:tabs>
        <w:ind w:left="3600" w:hanging="360"/>
      </w:pPr>
    </w:lvl>
    <w:lvl w:ilvl="5" w:tplc="69D80538" w:tentative="1">
      <w:start w:val="1"/>
      <w:numFmt w:val="lowerRoman"/>
      <w:lvlText w:val="%6."/>
      <w:lvlJc w:val="right"/>
      <w:pPr>
        <w:tabs>
          <w:tab w:val="num" w:pos="4320"/>
        </w:tabs>
        <w:ind w:left="4320" w:hanging="180"/>
      </w:pPr>
    </w:lvl>
    <w:lvl w:ilvl="6" w:tplc="7B76DC10" w:tentative="1">
      <w:start w:val="1"/>
      <w:numFmt w:val="decimal"/>
      <w:lvlText w:val="%7."/>
      <w:lvlJc w:val="left"/>
      <w:pPr>
        <w:tabs>
          <w:tab w:val="num" w:pos="5040"/>
        </w:tabs>
        <w:ind w:left="5040" w:hanging="360"/>
      </w:pPr>
    </w:lvl>
    <w:lvl w:ilvl="7" w:tplc="13F85F8A" w:tentative="1">
      <w:start w:val="1"/>
      <w:numFmt w:val="lowerLetter"/>
      <w:lvlText w:val="%8."/>
      <w:lvlJc w:val="left"/>
      <w:pPr>
        <w:tabs>
          <w:tab w:val="num" w:pos="5760"/>
        </w:tabs>
        <w:ind w:left="5760" w:hanging="360"/>
      </w:pPr>
    </w:lvl>
    <w:lvl w:ilvl="8" w:tplc="98E648F0" w:tentative="1">
      <w:start w:val="1"/>
      <w:numFmt w:val="lowerRoman"/>
      <w:lvlText w:val="%9."/>
      <w:lvlJc w:val="right"/>
      <w:pPr>
        <w:tabs>
          <w:tab w:val="num" w:pos="6480"/>
        </w:tabs>
        <w:ind w:left="6480" w:hanging="180"/>
      </w:pPr>
    </w:lvl>
  </w:abstractNum>
  <w:abstractNum w:abstractNumId="1" w15:restartNumberingAfterBreak="0">
    <w:nsid w:val="265D7A1B"/>
    <w:multiLevelType w:val="hybridMultilevel"/>
    <w:tmpl w:val="F98CFBFC"/>
    <w:lvl w:ilvl="0" w:tplc="09C0872C">
      <w:start w:val="1"/>
      <w:numFmt w:val="bullet"/>
      <w:lvlText w:val="o"/>
      <w:lvlJc w:val="left"/>
      <w:pPr>
        <w:tabs>
          <w:tab w:val="num" w:pos="720"/>
        </w:tabs>
        <w:ind w:left="720" w:hanging="360"/>
      </w:pPr>
      <w:rPr>
        <w:rFonts w:ascii="Courier New" w:hAnsi="Courier New" w:cs="Courier New" w:hint="default"/>
      </w:rPr>
    </w:lvl>
    <w:lvl w:ilvl="1" w:tplc="2250B5F4">
      <w:start w:val="1"/>
      <w:numFmt w:val="bullet"/>
      <w:lvlText w:val="-"/>
      <w:lvlJc w:val="left"/>
      <w:pPr>
        <w:tabs>
          <w:tab w:val="num" w:pos="1440"/>
        </w:tabs>
        <w:ind w:left="1440" w:hanging="360"/>
      </w:pPr>
      <w:rPr>
        <w:rFonts w:ascii="Times New Roman" w:eastAsia="Times New Roman" w:hAnsi="Times New Roman" w:cs="Times New Roman" w:hint="default"/>
      </w:rPr>
    </w:lvl>
    <w:lvl w:ilvl="2" w:tplc="C65ADCD8" w:tentative="1">
      <w:start w:val="1"/>
      <w:numFmt w:val="bullet"/>
      <w:lvlText w:val=""/>
      <w:lvlJc w:val="left"/>
      <w:pPr>
        <w:tabs>
          <w:tab w:val="num" w:pos="2160"/>
        </w:tabs>
        <w:ind w:left="2160" w:hanging="360"/>
      </w:pPr>
      <w:rPr>
        <w:rFonts w:ascii="Wingdings" w:hAnsi="Wingdings" w:hint="default"/>
      </w:rPr>
    </w:lvl>
    <w:lvl w:ilvl="3" w:tplc="07A220DA" w:tentative="1">
      <w:start w:val="1"/>
      <w:numFmt w:val="bullet"/>
      <w:lvlText w:val=""/>
      <w:lvlJc w:val="left"/>
      <w:pPr>
        <w:tabs>
          <w:tab w:val="num" w:pos="2880"/>
        </w:tabs>
        <w:ind w:left="2880" w:hanging="360"/>
      </w:pPr>
      <w:rPr>
        <w:rFonts w:ascii="Symbol" w:hAnsi="Symbol" w:hint="default"/>
      </w:rPr>
    </w:lvl>
    <w:lvl w:ilvl="4" w:tplc="A192C536" w:tentative="1">
      <w:start w:val="1"/>
      <w:numFmt w:val="bullet"/>
      <w:lvlText w:val="o"/>
      <w:lvlJc w:val="left"/>
      <w:pPr>
        <w:tabs>
          <w:tab w:val="num" w:pos="3600"/>
        </w:tabs>
        <w:ind w:left="3600" w:hanging="360"/>
      </w:pPr>
      <w:rPr>
        <w:rFonts w:ascii="Courier New" w:hAnsi="Courier New" w:hint="default"/>
      </w:rPr>
    </w:lvl>
    <w:lvl w:ilvl="5" w:tplc="556A56E8" w:tentative="1">
      <w:start w:val="1"/>
      <w:numFmt w:val="bullet"/>
      <w:lvlText w:val=""/>
      <w:lvlJc w:val="left"/>
      <w:pPr>
        <w:tabs>
          <w:tab w:val="num" w:pos="4320"/>
        </w:tabs>
        <w:ind w:left="4320" w:hanging="360"/>
      </w:pPr>
      <w:rPr>
        <w:rFonts w:ascii="Wingdings" w:hAnsi="Wingdings" w:hint="default"/>
      </w:rPr>
    </w:lvl>
    <w:lvl w:ilvl="6" w:tplc="52A2A1F4" w:tentative="1">
      <w:start w:val="1"/>
      <w:numFmt w:val="bullet"/>
      <w:lvlText w:val=""/>
      <w:lvlJc w:val="left"/>
      <w:pPr>
        <w:tabs>
          <w:tab w:val="num" w:pos="5040"/>
        </w:tabs>
        <w:ind w:left="5040" w:hanging="360"/>
      </w:pPr>
      <w:rPr>
        <w:rFonts w:ascii="Symbol" w:hAnsi="Symbol" w:hint="default"/>
      </w:rPr>
    </w:lvl>
    <w:lvl w:ilvl="7" w:tplc="84AC6454" w:tentative="1">
      <w:start w:val="1"/>
      <w:numFmt w:val="bullet"/>
      <w:lvlText w:val="o"/>
      <w:lvlJc w:val="left"/>
      <w:pPr>
        <w:tabs>
          <w:tab w:val="num" w:pos="5760"/>
        </w:tabs>
        <w:ind w:left="5760" w:hanging="360"/>
      </w:pPr>
      <w:rPr>
        <w:rFonts w:ascii="Courier New" w:hAnsi="Courier New" w:hint="default"/>
      </w:rPr>
    </w:lvl>
    <w:lvl w:ilvl="8" w:tplc="517EA3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D020D"/>
    <w:multiLevelType w:val="hybridMultilevel"/>
    <w:tmpl w:val="05969414"/>
    <w:lvl w:ilvl="0" w:tplc="157EDB36">
      <w:start w:val="1"/>
      <w:numFmt w:val="bullet"/>
      <w:lvlText w:val=""/>
      <w:lvlJc w:val="left"/>
      <w:pPr>
        <w:tabs>
          <w:tab w:val="num" w:pos="720"/>
        </w:tabs>
        <w:ind w:left="720" w:hanging="360"/>
      </w:pPr>
      <w:rPr>
        <w:rFonts w:ascii="Symbol" w:hAnsi="Symbol" w:hint="default"/>
      </w:rPr>
    </w:lvl>
    <w:lvl w:ilvl="1" w:tplc="3BEEAD46" w:tentative="1">
      <w:start w:val="1"/>
      <w:numFmt w:val="bullet"/>
      <w:lvlText w:val="o"/>
      <w:lvlJc w:val="left"/>
      <w:pPr>
        <w:tabs>
          <w:tab w:val="num" w:pos="1440"/>
        </w:tabs>
        <w:ind w:left="1440" w:hanging="360"/>
      </w:pPr>
      <w:rPr>
        <w:rFonts w:ascii="Courier New" w:hAnsi="Courier New" w:cs="Wingdings" w:hint="default"/>
      </w:rPr>
    </w:lvl>
    <w:lvl w:ilvl="2" w:tplc="D38427A2" w:tentative="1">
      <w:start w:val="1"/>
      <w:numFmt w:val="bullet"/>
      <w:lvlText w:val=""/>
      <w:lvlJc w:val="left"/>
      <w:pPr>
        <w:tabs>
          <w:tab w:val="num" w:pos="2160"/>
        </w:tabs>
        <w:ind w:left="2160" w:hanging="360"/>
      </w:pPr>
      <w:rPr>
        <w:rFonts w:ascii="Wingdings" w:hAnsi="Wingdings" w:hint="default"/>
      </w:rPr>
    </w:lvl>
    <w:lvl w:ilvl="3" w:tplc="ED86D7C6" w:tentative="1">
      <w:start w:val="1"/>
      <w:numFmt w:val="bullet"/>
      <w:lvlText w:val=""/>
      <w:lvlJc w:val="left"/>
      <w:pPr>
        <w:tabs>
          <w:tab w:val="num" w:pos="2880"/>
        </w:tabs>
        <w:ind w:left="2880" w:hanging="360"/>
      </w:pPr>
      <w:rPr>
        <w:rFonts w:ascii="Symbol" w:hAnsi="Symbol" w:hint="default"/>
      </w:rPr>
    </w:lvl>
    <w:lvl w:ilvl="4" w:tplc="67AEF666" w:tentative="1">
      <w:start w:val="1"/>
      <w:numFmt w:val="bullet"/>
      <w:lvlText w:val="o"/>
      <w:lvlJc w:val="left"/>
      <w:pPr>
        <w:tabs>
          <w:tab w:val="num" w:pos="3600"/>
        </w:tabs>
        <w:ind w:left="3600" w:hanging="360"/>
      </w:pPr>
      <w:rPr>
        <w:rFonts w:ascii="Courier New" w:hAnsi="Courier New" w:cs="Wingdings" w:hint="default"/>
      </w:rPr>
    </w:lvl>
    <w:lvl w:ilvl="5" w:tplc="552ABFDA" w:tentative="1">
      <w:start w:val="1"/>
      <w:numFmt w:val="bullet"/>
      <w:lvlText w:val=""/>
      <w:lvlJc w:val="left"/>
      <w:pPr>
        <w:tabs>
          <w:tab w:val="num" w:pos="4320"/>
        </w:tabs>
        <w:ind w:left="4320" w:hanging="360"/>
      </w:pPr>
      <w:rPr>
        <w:rFonts w:ascii="Wingdings" w:hAnsi="Wingdings" w:hint="default"/>
      </w:rPr>
    </w:lvl>
    <w:lvl w:ilvl="6" w:tplc="C0AAAF78" w:tentative="1">
      <w:start w:val="1"/>
      <w:numFmt w:val="bullet"/>
      <w:lvlText w:val=""/>
      <w:lvlJc w:val="left"/>
      <w:pPr>
        <w:tabs>
          <w:tab w:val="num" w:pos="5040"/>
        </w:tabs>
        <w:ind w:left="5040" w:hanging="360"/>
      </w:pPr>
      <w:rPr>
        <w:rFonts w:ascii="Symbol" w:hAnsi="Symbol" w:hint="default"/>
      </w:rPr>
    </w:lvl>
    <w:lvl w:ilvl="7" w:tplc="F96E7D30" w:tentative="1">
      <w:start w:val="1"/>
      <w:numFmt w:val="bullet"/>
      <w:lvlText w:val="o"/>
      <w:lvlJc w:val="left"/>
      <w:pPr>
        <w:tabs>
          <w:tab w:val="num" w:pos="5760"/>
        </w:tabs>
        <w:ind w:left="5760" w:hanging="360"/>
      </w:pPr>
      <w:rPr>
        <w:rFonts w:ascii="Courier New" w:hAnsi="Courier New" w:cs="Wingdings" w:hint="default"/>
      </w:rPr>
    </w:lvl>
    <w:lvl w:ilvl="8" w:tplc="FD2E89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C3A16"/>
    <w:multiLevelType w:val="hybridMultilevel"/>
    <w:tmpl w:val="16DE961A"/>
    <w:lvl w:ilvl="0" w:tplc="90AA7124">
      <w:start w:val="1"/>
      <w:numFmt w:val="decimal"/>
      <w:lvlText w:val="%1."/>
      <w:lvlJc w:val="left"/>
      <w:pPr>
        <w:tabs>
          <w:tab w:val="num" w:pos="720"/>
        </w:tabs>
        <w:ind w:left="720" w:hanging="360"/>
      </w:pPr>
      <w:rPr>
        <w:rFonts w:hint="default"/>
      </w:rPr>
    </w:lvl>
    <w:lvl w:ilvl="1" w:tplc="0832B10A" w:tentative="1">
      <w:start w:val="1"/>
      <w:numFmt w:val="lowerLetter"/>
      <w:lvlText w:val="%2."/>
      <w:lvlJc w:val="left"/>
      <w:pPr>
        <w:tabs>
          <w:tab w:val="num" w:pos="1440"/>
        </w:tabs>
        <w:ind w:left="1440" w:hanging="360"/>
      </w:pPr>
    </w:lvl>
    <w:lvl w:ilvl="2" w:tplc="525E5B48" w:tentative="1">
      <w:start w:val="1"/>
      <w:numFmt w:val="lowerRoman"/>
      <w:lvlText w:val="%3."/>
      <w:lvlJc w:val="right"/>
      <w:pPr>
        <w:tabs>
          <w:tab w:val="num" w:pos="2160"/>
        </w:tabs>
        <w:ind w:left="2160" w:hanging="180"/>
      </w:pPr>
    </w:lvl>
    <w:lvl w:ilvl="3" w:tplc="64C43972" w:tentative="1">
      <w:start w:val="1"/>
      <w:numFmt w:val="decimal"/>
      <w:lvlText w:val="%4."/>
      <w:lvlJc w:val="left"/>
      <w:pPr>
        <w:tabs>
          <w:tab w:val="num" w:pos="2880"/>
        </w:tabs>
        <w:ind w:left="2880" w:hanging="360"/>
      </w:pPr>
    </w:lvl>
    <w:lvl w:ilvl="4" w:tplc="33A21386" w:tentative="1">
      <w:start w:val="1"/>
      <w:numFmt w:val="lowerLetter"/>
      <w:lvlText w:val="%5."/>
      <w:lvlJc w:val="left"/>
      <w:pPr>
        <w:tabs>
          <w:tab w:val="num" w:pos="3600"/>
        </w:tabs>
        <w:ind w:left="3600" w:hanging="360"/>
      </w:pPr>
    </w:lvl>
    <w:lvl w:ilvl="5" w:tplc="677EE272" w:tentative="1">
      <w:start w:val="1"/>
      <w:numFmt w:val="lowerRoman"/>
      <w:lvlText w:val="%6."/>
      <w:lvlJc w:val="right"/>
      <w:pPr>
        <w:tabs>
          <w:tab w:val="num" w:pos="4320"/>
        </w:tabs>
        <w:ind w:left="4320" w:hanging="180"/>
      </w:pPr>
    </w:lvl>
    <w:lvl w:ilvl="6" w:tplc="E1CCE284" w:tentative="1">
      <w:start w:val="1"/>
      <w:numFmt w:val="decimal"/>
      <w:lvlText w:val="%7."/>
      <w:lvlJc w:val="left"/>
      <w:pPr>
        <w:tabs>
          <w:tab w:val="num" w:pos="5040"/>
        </w:tabs>
        <w:ind w:left="5040" w:hanging="360"/>
      </w:pPr>
    </w:lvl>
    <w:lvl w:ilvl="7" w:tplc="8B945246" w:tentative="1">
      <w:start w:val="1"/>
      <w:numFmt w:val="lowerLetter"/>
      <w:lvlText w:val="%8."/>
      <w:lvlJc w:val="left"/>
      <w:pPr>
        <w:tabs>
          <w:tab w:val="num" w:pos="5760"/>
        </w:tabs>
        <w:ind w:left="5760" w:hanging="360"/>
      </w:pPr>
    </w:lvl>
    <w:lvl w:ilvl="8" w:tplc="E258FEC8" w:tentative="1">
      <w:start w:val="1"/>
      <w:numFmt w:val="lowerRoman"/>
      <w:lvlText w:val="%9."/>
      <w:lvlJc w:val="right"/>
      <w:pPr>
        <w:tabs>
          <w:tab w:val="num" w:pos="6480"/>
        </w:tabs>
        <w:ind w:left="6480" w:hanging="180"/>
      </w:pPr>
    </w:lvl>
  </w:abstractNum>
  <w:abstractNum w:abstractNumId="4" w15:restartNumberingAfterBreak="0">
    <w:nsid w:val="402751BA"/>
    <w:multiLevelType w:val="hybridMultilevel"/>
    <w:tmpl w:val="596C055E"/>
    <w:lvl w:ilvl="0" w:tplc="F2240B86">
      <w:start w:val="1"/>
      <w:numFmt w:val="decimal"/>
      <w:lvlText w:val="%1."/>
      <w:lvlJc w:val="left"/>
      <w:pPr>
        <w:tabs>
          <w:tab w:val="num" w:pos="720"/>
        </w:tabs>
        <w:ind w:left="720" w:hanging="360"/>
      </w:pPr>
      <w:rPr>
        <w:rFonts w:hint="default"/>
      </w:rPr>
    </w:lvl>
    <w:lvl w:ilvl="1" w:tplc="5FC4373A" w:tentative="1">
      <w:start w:val="1"/>
      <w:numFmt w:val="lowerLetter"/>
      <w:lvlText w:val="%2."/>
      <w:lvlJc w:val="left"/>
      <w:pPr>
        <w:tabs>
          <w:tab w:val="num" w:pos="1440"/>
        </w:tabs>
        <w:ind w:left="1440" w:hanging="360"/>
      </w:pPr>
    </w:lvl>
    <w:lvl w:ilvl="2" w:tplc="2C4E3558" w:tentative="1">
      <w:start w:val="1"/>
      <w:numFmt w:val="lowerRoman"/>
      <w:lvlText w:val="%3."/>
      <w:lvlJc w:val="right"/>
      <w:pPr>
        <w:tabs>
          <w:tab w:val="num" w:pos="2160"/>
        </w:tabs>
        <w:ind w:left="2160" w:hanging="180"/>
      </w:pPr>
    </w:lvl>
    <w:lvl w:ilvl="3" w:tplc="CF986EC2" w:tentative="1">
      <w:start w:val="1"/>
      <w:numFmt w:val="decimal"/>
      <w:lvlText w:val="%4."/>
      <w:lvlJc w:val="left"/>
      <w:pPr>
        <w:tabs>
          <w:tab w:val="num" w:pos="2880"/>
        </w:tabs>
        <w:ind w:left="2880" w:hanging="360"/>
      </w:pPr>
    </w:lvl>
    <w:lvl w:ilvl="4" w:tplc="890873B2" w:tentative="1">
      <w:start w:val="1"/>
      <w:numFmt w:val="lowerLetter"/>
      <w:lvlText w:val="%5."/>
      <w:lvlJc w:val="left"/>
      <w:pPr>
        <w:tabs>
          <w:tab w:val="num" w:pos="3600"/>
        </w:tabs>
        <w:ind w:left="3600" w:hanging="360"/>
      </w:pPr>
    </w:lvl>
    <w:lvl w:ilvl="5" w:tplc="D4B4B196" w:tentative="1">
      <w:start w:val="1"/>
      <w:numFmt w:val="lowerRoman"/>
      <w:lvlText w:val="%6."/>
      <w:lvlJc w:val="right"/>
      <w:pPr>
        <w:tabs>
          <w:tab w:val="num" w:pos="4320"/>
        </w:tabs>
        <w:ind w:left="4320" w:hanging="180"/>
      </w:pPr>
    </w:lvl>
    <w:lvl w:ilvl="6" w:tplc="33C2F27A" w:tentative="1">
      <w:start w:val="1"/>
      <w:numFmt w:val="decimal"/>
      <w:lvlText w:val="%7."/>
      <w:lvlJc w:val="left"/>
      <w:pPr>
        <w:tabs>
          <w:tab w:val="num" w:pos="5040"/>
        </w:tabs>
        <w:ind w:left="5040" w:hanging="360"/>
      </w:pPr>
    </w:lvl>
    <w:lvl w:ilvl="7" w:tplc="C87CB0F6" w:tentative="1">
      <w:start w:val="1"/>
      <w:numFmt w:val="lowerLetter"/>
      <w:lvlText w:val="%8."/>
      <w:lvlJc w:val="left"/>
      <w:pPr>
        <w:tabs>
          <w:tab w:val="num" w:pos="5760"/>
        </w:tabs>
        <w:ind w:left="5760" w:hanging="360"/>
      </w:pPr>
    </w:lvl>
    <w:lvl w:ilvl="8" w:tplc="474CB258" w:tentative="1">
      <w:start w:val="1"/>
      <w:numFmt w:val="lowerRoman"/>
      <w:lvlText w:val="%9."/>
      <w:lvlJc w:val="right"/>
      <w:pPr>
        <w:tabs>
          <w:tab w:val="num" w:pos="6480"/>
        </w:tabs>
        <w:ind w:left="6480" w:hanging="180"/>
      </w:pPr>
    </w:lvl>
  </w:abstractNum>
  <w:abstractNum w:abstractNumId="5" w15:restartNumberingAfterBreak="0">
    <w:nsid w:val="469048C0"/>
    <w:multiLevelType w:val="hybridMultilevel"/>
    <w:tmpl w:val="4E42B488"/>
    <w:lvl w:ilvl="0" w:tplc="E800D90A">
      <w:start w:val="1"/>
      <w:numFmt w:val="bullet"/>
      <w:lvlText w:val=""/>
      <w:lvlJc w:val="left"/>
      <w:pPr>
        <w:tabs>
          <w:tab w:val="num" w:pos="720"/>
        </w:tabs>
        <w:ind w:left="720" w:hanging="360"/>
      </w:pPr>
      <w:rPr>
        <w:rFonts w:ascii="Symbol" w:hAnsi="Symbol" w:hint="default"/>
      </w:rPr>
    </w:lvl>
    <w:lvl w:ilvl="1" w:tplc="D0B68EE6">
      <w:start w:val="1"/>
      <w:numFmt w:val="bullet"/>
      <w:lvlText w:val="-"/>
      <w:lvlJc w:val="left"/>
      <w:pPr>
        <w:tabs>
          <w:tab w:val="num" w:pos="1440"/>
        </w:tabs>
        <w:ind w:left="1440" w:hanging="360"/>
      </w:pPr>
      <w:rPr>
        <w:rFonts w:ascii="Times New Roman" w:eastAsia="Times New Roman" w:hAnsi="Times New Roman" w:cs="Times New Roman" w:hint="default"/>
      </w:rPr>
    </w:lvl>
    <w:lvl w:ilvl="2" w:tplc="78141702" w:tentative="1">
      <w:start w:val="1"/>
      <w:numFmt w:val="bullet"/>
      <w:lvlText w:val=""/>
      <w:lvlJc w:val="left"/>
      <w:pPr>
        <w:tabs>
          <w:tab w:val="num" w:pos="2160"/>
        </w:tabs>
        <w:ind w:left="2160" w:hanging="360"/>
      </w:pPr>
      <w:rPr>
        <w:rFonts w:ascii="Wingdings" w:hAnsi="Wingdings" w:hint="default"/>
      </w:rPr>
    </w:lvl>
    <w:lvl w:ilvl="3" w:tplc="FCB68992" w:tentative="1">
      <w:start w:val="1"/>
      <w:numFmt w:val="bullet"/>
      <w:lvlText w:val=""/>
      <w:lvlJc w:val="left"/>
      <w:pPr>
        <w:tabs>
          <w:tab w:val="num" w:pos="2880"/>
        </w:tabs>
        <w:ind w:left="2880" w:hanging="360"/>
      </w:pPr>
      <w:rPr>
        <w:rFonts w:ascii="Symbol" w:hAnsi="Symbol" w:hint="default"/>
      </w:rPr>
    </w:lvl>
    <w:lvl w:ilvl="4" w:tplc="4CCC8C70" w:tentative="1">
      <w:start w:val="1"/>
      <w:numFmt w:val="bullet"/>
      <w:lvlText w:val="o"/>
      <w:lvlJc w:val="left"/>
      <w:pPr>
        <w:tabs>
          <w:tab w:val="num" w:pos="3600"/>
        </w:tabs>
        <w:ind w:left="3600" w:hanging="360"/>
      </w:pPr>
      <w:rPr>
        <w:rFonts w:ascii="Courier New" w:hAnsi="Courier New" w:hint="default"/>
      </w:rPr>
    </w:lvl>
    <w:lvl w:ilvl="5" w:tplc="2F983152" w:tentative="1">
      <w:start w:val="1"/>
      <w:numFmt w:val="bullet"/>
      <w:lvlText w:val=""/>
      <w:lvlJc w:val="left"/>
      <w:pPr>
        <w:tabs>
          <w:tab w:val="num" w:pos="4320"/>
        </w:tabs>
        <w:ind w:left="4320" w:hanging="360"/>
      </w:pPr>
      <w:rPr>
        <w:rFonts w:ascii="Wingdings" w:hAnsi="Wingdings" w:hint="default"/>
      </w:rPr>
    </w:lvl>
    <w:lvl w:ilvl="6" w:tplc="A8463494" w:tentative="1">
      <w:start w:val="1"/>
      <w:numFmt w:val="bullet"/>
      <w:lvlText w:val=""/>
      <w:lvlJc w:val="left"/>
      <w:pPr>
        <w:tabs>
          <w:tab w:val="num" w:pos="5040"/>
        </w:tabs>
        <w:ind w:left="5040" w:hanging="360"/>
      </w:pPr>
      <w:rPr>
        <w:rFonts w:ascii="Symbol" w:hAnsi="Symbol" w:hint="default"/>
      </w:rPr>
    </w:lvl>
    <w:lvl w:ilvl="7" w:tplc="7B76F44C" w:tentative="1">
      <w:start w:val="1"/>
      <w:numFmt w:val="bullet"/>
      <w:lvlText w:val="o"/>
      <w:lvlJc w:val="left"/>
      <w:pPr>
        <w:tabs>
          <w:tab w:val="num" w:pos="5760"/>
        </w:tabs>
        <w:ind w:left="5760" w:hanging="360"/>
      </w:pPr>
      <w:rPr>
        <w:rFonts w:ascii="Courier New" w:hAnsi="Courier New" w:hint="default"/>
      </w:rPr>
    </w:lvl>
    <w:lvl w:ilvl="8" w:tplc="AEB04C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01761"/>
    <w:multiLevelType w:val="hybridMultilevel"/>
    <w:tmpl w:val="26C0E530"/>
    <w:lvl w:ilvl="0" w:tplc="5192B86E">
      <w:start w:val="1"/>
      <w:numFmt w:val="decimal"/>
      <w:lvlText w:val="%1."/>
      <w:lvlJc w:val="left"/>
      <w:pPr>
        <w:tabs>
          <w:tab w:val="num" w:pos="720"/>
        </w:tabs>
        <w:ind w:left="720" w:hanging="360"/>
      </w:pPr>
      <w:rPr>
        <w:rFonts w:hint="default"/>
      </w:rPr>
    </w:lvl>
    <w:lvl w:ilvl="1" w:tplc="F1CA93EE" w:tentative="1">
      <w:start w:val="1"/>
      <w:numFmt w:val="lowerLetter"/>
      <w:lvlText w:val="%2."/>
      <w:lvlJc w:val="left"/>
      <w:pPr>
        <w:tabs>
          <w:tab w:val="num" w:pos="1440"/>
        </w:tabs>
        <w:ind w:left="1440" w:hanging="360"/>
      </w:pPr>
    </w:lvl>
    <w:lvl w:ilvl="2" w:tplc="A28E8996" w:tentative="1">
      <w:start w:val="1"/>
      <w:numFmt w:val="lowerRoman"/>
      <w:lvlText w:val="%3."/>
      <w:lvlJc w:val="right"/>
      <w:pPr>
        <w:tabs>
          <w:tab w:val="num" w:pos="2160"/>
        </w:tabs>
        <w:ind w:left="2160" w:hanging="180"/>
      </w:pPr>
    </w:lvl>
    <w:lvl w:ilvl="3" w:tplc="DB12EC78" w:tentative="1">
      <w:start w:val="1"/>
      <w:numFmt w:val="decimal"/>
      <w:lvlText w:val="%4."/>
      <w:lvlJc w:val="left"/>
      <w:pPr>
        <w:tabs>
          <w:tab w:val="num" w:pos="2880"/>
        </w:tabs>
        <w:ind w:left="2880" w:hanging="360"/>
      </w:pPr>
    </w:lvl>
    <w:lvl w:ilvl="4" w:tplc="5002CBC4" w:tentative="1">
      <w:start w:val="1"/>
      <w:numFmt w:val="lowerLetter"/>
      <w:lvlText w:val="%5."/>
      <w:lvlJc w:val="left"/>
      <w:pPr>
        <w:tabs>
          <w:tab w:val="num" w:pos="3600"/>
        </w:tabs>
        <w:ind w:left="3600" w:hanging="360"/>
      </w:pPr>
    </w:lvl>
    <w:lvl w:ilvl="5" w:tplc="C0400A72" w:tentative="1">
      <w:start w:val="1"/>
      <w:numFmt w:val="lowerRoman"/>
      <w:lvlText w:val="%6."/>
      <w:lvlJc w:val="right"/>
      <w:pPr>
        <w:tabs>
          <w:tab w:val="num" w:pos="4320"/>
        </w:tabs>
        <w:ind w:left="4320" w:hanging="180"/>
      </w:pPr>
    </w:lvl>
    <w:lvl w:ilvl="6" w:tplc="2E7488EE" w:tentative="1">
      <w:start w:val="1"/>
      <w:numFmt w:val="decimal"/>
      <w:lvlText w:val="%7."/>
      <w:lvlJc w:val="left"/>
      <w:pPr>
        <w:tabs>
          <w:tab w:val="num" w:pos="5040"/>
        </w:tabs>
        <w:ind w:left="5040" w:hanging="360"/>
      </w:pPr>
    </w:lvl>
    <w:lvl w:ilvl="7" w:tplc="7DD83624" w:tentative="1">
      <w:start w:val="1"/>
      <w:numFmt w:val="lowerLetter"/>
      <w:lvlText w:val="%8."/>
      <w:lvlJc w:val="left"/>
      <w:pPr>
        <w:tabs>
          <w:tab w:val="num" w:pos="5760"/>
        </w:tabs>
        <w:ind w:left="5760" w:hanging="360"/>
      </w:pPr>
    </w:lvl>
    <w:lvl w:ilvl="8" w:tplc="6D20FB8C" w:tentative="1">
      <w:start w:val="1"/>
      <w:numFmt w:val="lowerRoman"/>
      <w:lvlText w:val="%9."/>
      <w:lvlJc w:val="right"/>
      <w:pPr>
        <w:tabs>
          <w:tab w:val="num" w:pos="6480"/>
        </w:tabs>
        <w:ind w:left="6480" w:hanging="180"/>
      </w:pPr>
    </w:lvl>
  </w:abstractNum>
  <w:abstractNum w:abstractNumId="7" w15:restartNumberingAfterBreak="0">
    <w:nsid w:val="725C0F6F"/>
    <w:multiLevelType w:val="hybridMultilevel"/>
    <w:tmpl w:val="9264980C"/>
    <w:lvl w:ilvl="0" w:tplc="CD388B38">
      <w:start w:val="1"/>
      <w:numFmt w:val="bullet"/>
      <w:lvlText w:val=""/>
      <w:lvlJc w:val="left"/>
      <w:pPr>
        <w:tabs>
          <w:tab w:val="num" w:pos="1068"/>
        </w:tabs>
        <w:ind w:left="1068" w:hanging="360"/>
      </w:pPr>
      <w:rPr>
        <w:rFonts w:ascii="Wingdings" w:hAnsi="Wingdings" w:hint="default"/>
      </w:rPr>
    </w:lvl>
    <w:lvl w:ilvl="1" w:tplc="8BA6DD18" w:tentative="1">
      <w:start w:val="1"/>
      <w:numFmt w:val="bullet"/>
      <w:lvlText w:val="o"/>
      <w:lvlJc w:val="left"/>
      <w:pPr>
        <w:tabs>
          <w:tab w:val="num" w:pos="1788"/>
        </w:tabs>
        <w:ind w:left="1788" w:hanging="360"/>
      </w:pPr>
      <w:rPr>
        <w:rFonts w:ascii="Courier New" w:hAnsi="Courier New" w:hint="default"/>
      </w:rPr>
    </w:lvl>
    <w:lvl w:ilvl="2" w:tplc="96720F0C" w:tentative="1">
      <w:start w:val="1"/>
      <w:numFmt w:val="bullet"/>
      <w:lvlText w:val=""/>
      <w:lvlJc w:val="left"/>
      <w:pPr>
        <w:tabs>
          <w:tab w:val="num" w:pos="2508"/>
        </w:tabs>
        <w:ind w:left="2508" w:hanging="360"/>
      </w:pPr>
      <w:rPr>
        <w:rFonts w:ascii="Wingdings" w:hAnsi="Wingdings" w:hint="default"/>
      </w:rPr>
    </w:lvl>
    <w:lvl w:ilvl="3" w:tplc="7E6EA276" w:tentative="1">
      <w:start w:val="1"/>
      <w:numFmt w:val="bullet"/>
      <w:lvlText w:val=""/>
      <w:lvlJc w:val="left"/>
      <w:pPr>
        <w:tabs>
          <w:tab w:val="num" w:pos="3228"/>
        </w:tabs>
        <w:ind w:left="3228" w:hanging="360"/>
      </w:pPr>
      <w:rPr>
        <w:rFonts w:ascii="Symbol" w:hAnsi="Symbol" w:hint="default"/>
      </w:rPr>
    </w:lvl>
    <w:lvl w:ilvl="4" w:tplc="25E0644E" w:tentative="1">
      <w:start w:val="1"/>
      <w:numFmt w:val="bullet"/>
      <w:lvlText w:val="o"/>
      <w:lvlJc w:val="left"/>
      <w:pPr>
        <w:tabs>
          <w:tab w:val="num" w:pos="3948"/>
        </w:tabs>
        <w:ind w:left="3948" w:hanging="360"/>
      </w:pPr>
      <w:rPr>
        <w:rFonts w:ascii="Courier New" w:hAnsi="Courier New" w:hint="default"/>
      </w:rPr>
    </w:lvl>
    <w:lvl w:ilvl="5" w:tplc="6F7E97CC" w:tentative="1">
      <w:start w:val="1"/>
      <w:numFmt w:val="bullet"/>
      <w:lvlText w:val=""/>
      <w:lvlJc w:val="left"/>
      <w:pPr>
        <w:tabs>
          <w:tab w:val="num" w:pos="4668"/>
        </w:tabs>
        <w:ind w:left="4668" w:hanging="360"/>
      </w:pPr>
      <w:rPr>
        <w:rFonts w:ascii="Wingdings" w:hAnsi="Wingdings" w:hint="default"/>
      </w:rPr>
    </w:lvl>
    <w:lvl w:ilvl="6" w:tplc="EF645FA6" w:tentative="1">
      <w:start w:val="1"/>
      <w:numFmt w:val="bullet"/>
      <w:lvlText w:val=""/>
      <w:lvlJc w:val="left"/>
      <w:pPr>
        <w:tabs>
          <w:tab w:val="num" w:pos="5388"/>
        </w:tabs>
        <w:ind w:left="5388" w:hanging="360"/>
      </w:pPr>
      <w:rPr>
        <w:rFonts w:ascii="Symbol" w:hAnsi="Symbol" w:hint="default"/>
      </w:rPr>
    </w:lvl>
    <w:lvl w:ilvl="7" w:tplc="D5162E04" w:tentative="1">
      <w:start w:val="1"/>
      <w:numFmt w:val="bullet"/>
      <w:lvlText w:val="o"/>
      <w:lvlJc w:val="left"/>
      <w:pPr>
        <w:tabs>
          <w:tab w:val="num" w:pos="6108"/>
        </w:tabs>
        <w:ind w:left="6108" w:hanging="360"/>
      </w:pPr>
      <w:rPr>
        <w:rFonts w:ascii="Courier New" w:hAnsi="Courier New" w:hint="default"/>
      </w:rPr>
    </w:lvl>
    <w:lvl w:ilvl="8" w:tplc="D60ACA96"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7D5E5D4E"/>
    <w:multiLevelType w:val="hybridMultilevel"/>
    <w:tmpl w:val="9BEE9152"/>
    <w:lvl w:ilvl="0" w:tplc="3FB8C616">
      <w:start w:val="1"/>
      <w:numFmt w:val="bullet"/>
      <w:lvlText w:val=""/>
      <w:lvlJc w:val="left"/>
      <w:pPr>
        <w:tabs>
          <w:tab w:val="num" w:pos="720"/>
        </w:tabs>
        <w:ind w:left="720" w:hanging="360"/>
      </w:pPr>
      <w:rPr>
        <w:rFonts w:ascii="Wingdings" w:hAnsi="Wingdings" w:hint="default"/>
      </w:rPr>
    </w:lvl>
    <w:lvl w:ilvl="1" w:tplc="E57C726C" w:tentative="1">
      <w:start w:val="1"/>
      <w:numFmt w:val="bullet"/>
      <w:lvlText w:val="o"/>
      <w:lvlJc w:val="left"/>
      <w:pPr>
        <w:tabs>
          <w:tab w:val="num" w:pos="1440"/>
        </w:tabs>
        <w:ind w:left="1440" w:hanging="360"/>
      </w:pPr>
      <w:rPr>
        <w:rFonts w:ascii="Courier New" w:hAnsi="Courier New" w:hint="default"/>
      </w:rPr>
    </w:lvl>
    <w:lvl w:ilvl="2" w:tplc="F7588A2A" w:tentative="1">
      <w:start w:val="1"/>
      <w:numFmt w:val="bullet"/>
      <w:lvlText w:val=""/>
      <w:lvlJc w:val="left"/>
      <w:pPr>
        <w:tabs>
          <w:tab w:val="num" w:pos="2160"/>
        </w:tabs>
        <w:ind w:left="2160" w:hanging="360"/>
      </w:pPr>
      <w:rPr>
        <w:rFonts w:ascii="Wingdings" w:hAnsi="Wingdings" w:hint="default"/>
      </w:rPr>
    </w:lvl>
    <w:lvl w:ilvl="3" w:tplc="10CE19AC" w:tentative="1">
      <w:start w:val="1"/>
      <w:numFmt w:val="bullet"/>
      <w:lvlText w:val=""/>
      <w:lvlJc w:val="left"/>
      <w:pPr>
        <w:tabs>
          <w:tab w:val="num" w:pos="2880"/>
        </w:tabs>
        <w:ind w:left="2880" w:hanging="360"/>
      </w:pPr>
      <w:rPr>
        <w:rFonts w:ascii="Symbol" w:hAnsi="Symbol" w:hint="default"/>
      </w:rPr>
    </w:lvl>
    <w:lvl w:ilvl="4" w:tplc="34BC6B20" w:tentative="1">
      <w:start w:val="1"/>
      <w:numFmt w:val="bullet"/>
      <w:lvlText w:val="o"/>
      <w:lvlJc w:val="left"/>
      <w:pPr>
        <w:tabs>
          <w:tab w:val="num" w:pos="3600"/>
        </w:tabs>
        <w:ind w:left="3600" w:hanging="360"/>
      </w:pPr>
      <w:rPr>
        <w:rFonts w:ascii="Courier New" w:hAnsi="Courier New" w:hint="default"/>
      </w:rPr>
    </w:lvl>
    <w:lvl w:ilvl="5" w:tplc="1CDA1F0A" w:tentative="1">
      <w:start w:val="1"/>
      <w:numFmt w:val="bullet"/>
      <w:lvlText w:val=""/>
      <w:lvlJc w:val="left"/>
      <w:pPr>
        <w:tabs>
          <w:tab w:val="num" w:pos="4320"/>
        </w:tabs>
        <w:ind w:left="4320" w:hanging="360"/>
      </w:pPr>
      <w:rPr>
        <w:rFonts w:ascii="Wingdings" w:hAnsi="Wingdings" w:hint="default"/>
      </w:rPr>
    </w:lvl>
    <w:lvl w:ilvl="6" w:tplc="41E68C5E" w:tentative="1">
      <w:start w:val="1"/>
      <w:numFmt w:val="bullet"/>
      <w:lvlText w:val=""/>
      <w:lvlJc w:val="left"/>
      <w:pPr>
        <w:tabs>
          <w:tab w:val="num" w:pos="5040"/>
        </w:tabs>
        <w:ind w:left="5040" w:hanging="360"/>
      </w:pPr>
      <w:rPr>
        <w:rFonts w:ascii="Symbol" w:hAnsi="Symbol" w:hint="default"/>
      </w:rPr>
    </w:lvl>
    <w:lvl w:ilvl="7" w:tplc="703E7F00" w:tentative="1">
      <w:start w:val="1"/>
      <w:numFmt w:val="bullet"/>
      <w:lvlText w:val="o"/>
      <w:lvlJc w:val="left"/>
      <w:pPr>
        <w:tabs>
          <w:tab w:val="num" w:pos="5760"/>
        </w:tabs>
        <w:ind w:left="5760" w:hanging="360"/>
      </w:pPr>
      <w:rPr>
        <w:rFonts w:ascii="Courier New" w:hAnsi="Courier New" w:hint="default"/>
      </w:rPr>
    </w:lvl>
    <w:lvl w:ilvl="8" w:tplc="BD0C0F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385E58"/>
    <w:multiLevelType w:val="hybridMultilevel"/>
    <w:tmpl w:val="25E2975E"/>
    <w:lvl w:ilvl="0" w:tplc="25241B6A">
      <w:start w:val="1"/>
      <w:numFmt w:val="bullet"/>
      <w:lvlText w:val=""/>
      <w:lvlJc w:val="left"/>
      <w:pPr>
        <w:tabs>
          <w:tab w:val="num" w:pos="720"/>
        </w:tabs>
        <w:ind w:left="720" w:hanging="360"/>
      </w:pPr>
      <w:rPr>
        <w:rFonts w:ascii="Wingdings" w:hAnsi="Wingdings" w:hint="default"/>
      </w:rPr>
    </w:lvl>
    <w:lvl w:ilvl="1" w:tplc="F6441274" w:tentative="1">
      <w:start w:val="1"/>
      <w:numFmt w:val="bullet"/>
      <w:lvlText w:val="o"/>
      <w:lvlJc w:val="left"/>
      <w:pPr>
        <w:tabs>
          <w:tab w:val="num" w:pos="1440"/>
        </w:tabs>
        <w:ind w:left="1440" w:hanging="360"/>
      </w:pPr>
      <w:rPr>
        <w:rFonts w:ascii="Courier New" w:hAnsi="Courier New" w:hint="default"/>
      </w:rPr>
    </w:lvl>
    <w:lvl w:ilvl="2" w:tplc="58D09F1E" w:tentative="1">
      <w:start w:val="1"/>
      <w:numFmt w:val="bullet"/>
      <w:lvlText w:val=""/>
      <w:lvlJc w:val="left"/>
      <w:pPr>
        <w:tabs>
          <w:tab w:val="num" w:pos="2160"/>
        </w:tabs>
        <w:ind w:left="2160" w:hanging="360"/>
      </w:pPr>
      <w:rPr>
        <w:rFonts w:ascii="Wingdings" w:hAnsi="Wingdings" w:hint="default"/>
      </w:rPr>
    </w:lvl>
    <w:lvl w:ilvl="3" w:tplc="E9027C00" w:tentative="1">
      <w:start w:val="1"/>
      <w:numFmt w:val="bullet"/>
      <w:lvlText w:val=""/>
      <w:lvlJc w:val="left"/>
      <w:pPr>
        <w:tabs>
          <w:tab w:val="num" w:pos="2880"/>
        </w:tabs>
        <w:ind w:left="2880" w:hanging="360"/>
      </w:pPr>
      <w:rPr>
        <w:rFonts w:ascii="Symbol" w:hAnsi="Symbol" w:hint="default"/>
      </w:rPr>
    </w:lvl>
    <w:lvl w:ilvl="4" w:tplc="B11C0AF8" w:tentative="1">
      <w:start w:val="1"/>
      <w:numFmt w:val="bullet"/>
      <w:lvlText w:val="o"/>
      <w:lvlJc w:val="left"/>
      <w:pPr>
        <w:tabs>
          <w:tab w:val="num" w:pos="3600"/>
        </w:tabs>
        <w:ind w:left="3600" w:hanging="360"/>
      </w:pPr>
      <w:rPr>
        <w:rFonts w:ascii="Courier New" w:hAnsi="Courier New" w:hint="default"/>
      </w:rPr>
    </w:lvl>
    <w:lvl w:ilvl="5" w:tplc="504279CA" w:tentative="1">
      <w:start w:val="1"/>
      <w:numFmt w:val="bullet"/>
      <w:lvlText w:val=""/>
      <w:lvlJc w:val="left"/>
      <w:pPr>
        <w:tabs>
          <w:tab w:val="num" w:pos="4320"/>
        </w:tabs>
        <w:ind w:left="4320" w:hanging="360"/>
      </w:pPr>
      <w:rPr>
        <w:rFonts w:ascii="Wingdings" w:hAnsi="Wingdings" w:hint="default"/>
      </w:rPr>
    </w:lvl>
    <w:lvl w:ilvl="6" w:tplc="DDC2ED96" w:tentative="1">
      <w:start w:val="1"/>
      <w:numFmt w:val="bullet"/>
      <w:lvlText w:val=""/>
      <w:lvlJc w:val="left"/>
      <w:pPr>
        <w:tabs>
          <w:tab w:val="num" w:pos="5040"/>
        </w:tabs>
        <w:ind w:left="5040" w:hanging="360"/>
      </w:pPr>
      <w:rPr>
        <w:rFonts w:ascii="Symbol" w:hAnsi="Symbol" w:hint="default"/>
      </w:rPr>
    </w:lvl>
    <w:lvl w:ilvl="7" w:tplc="403CC25A" w:tentative="1">
      <w:start w:val="1"/>
      <w:numFmt w:val="bullet"/>
      <w:lvlText w:val="o"/>
      <w:lvlJc w:val="left"/>
      <w:pPr>
        <w:tabs>
          <w:tab w:val="num" w:pos="5760"/>
        </w:tabs>
        <w:ind w:left="5760" w:hanging="360"/>
      </w:pPr>
      <w:rPr>
        <w:rFonts w:ascii="Courier New" w:hAnsi="Courier New" w:hint="default"/>
      </w:rPr>
    </w:lvl>
    <w:lvl w:ilvl="8" w:tplc="7090D22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9"/>
  </w:num>
  <w:num w:numId="6">
    <w:abstractNumId w:val="4"/>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2FC"/>
    <w:rsid w:val="000A32FC"/>
    <w:rsid w:val="001C0EC1"/>
    <w:rsid w:val="001D69A9"/>
    <w:rsid w:val="004551DA"/>
    <w:rsid w:val="00461DB8"/>
    <w:rsid w:val="00556ECF"/>
    <w:rsid w:val="005D0642"/>
    <w:rsid w:val="007548A8"/>
    <w:rsid w:val="00814A1E"/>
    <w:rsid w:val="008229E1"/>
    <w:rsid w:val="00826753"/>
    <w:rsid w:val="00932659"/>
    <w:rsid w:val="00B0482D"/>
    <w:rsid w:val="00B65C77"/>
    <w:rsid w:val="00C81415"/>
    <w:rsid w:val="00D35536"/>
    <w:rsid w:val="00EC2679"/>
    <w:rsid w:val="00F73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4C178A"/>
  <w15:chartTrackingRefBased/>
  <w15:docId w15:val="{D62126EB-EF92-4ED3-8EC2-079883A5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708" w:hanging="708"/>
    </w:pPr>
  </w:style>
  <w:style w:type="paragraph" w:styleId="Textkrper">
    <w:name w:val="Body Text"/>
    <w:basedOn w:val="Standard"/>
    <w:rPr>
      <w:b/>
      <w:bCs/>
      <w:sz w:val="28"/>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BesuchterHyperlink">
    <w:name w:val="BesuchterHyperlink"/>
    <w:rsid w:val="00606C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Unterrichtsentwurf zum Thema „Wahlen“ für die Oberstufe (AHS/BHS)</vt:lpstr>
    </vt:vector>
  </TitlesOfParts>
  <Company>Unknown Organization</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Unterrichtsentwurf zum Thema „Wahlen“ für die Oberstufe (AHS/BHS)</dc:title>
  <dc:subject/>
  <dc:creator>Unknown User</dc:creator>
  <cp:keywords/>
  <cp:lastModifiedBy>Rupp Kerstin</cp:lastModifiedBy>
  <cp:revision>5</cp:revision>
  <cp:lastPrinted>2005-05-02T07:49:00Z</cp:lastPrinted>
  <dcterms:created xsi:type="dcterms:W3CDTF">2023-01-11T13:05:00Z</dcterms:created>
  <dcterms:modified xsi:type="dcterms:W3CDTF">2023-01-19T11:36:00Z</dcterms:modified>
</cp:coreProperties>
</file>